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0D" w:rsidRPr="00573253" w:rsidRDefault="0066230D" w:rsidP="0066230D">
      <w:pPr>
        <w:spacing w:after="0" w:line="240" w:lineRule="auto"/>
        <w:ind w:firstLine="284"/>
        <w:jc w:val="right"/>
        <w:rPr>
          <w:rFonts w:ascii="Times New Roman" w:hAnsi="Times New Roman" w:cs="Times New Roman"/>
          <w:lang w:val="uk-UA"/>
        </w:rPr>
      </w:pPr>
      <w:r w:rsidRPr="00573253">
        <w:rPr>
          <w:rFonts w:ascii="Times New Roman" w:hAnsi="Times New Roman" w:cs="Times New Roman"/>
          <w:lang w:val="uk-UA"/>
        </w:rPr>
        <w:t xml:space="preserve">Шелудько В.М., </w:t>
      </w:r>
      <w:proofErr w:type="spellStart"/>
      <w:r w:rsidRPr="00573253">
        <w:rPr>
          <w:rFonts w:ascii="Times New Roman" w:hAnsi="Times New Roman" w:cs="Times New Roman"/>
          <w:lang w:val="uk-UA"/>
        </w:rPr>
        <w:t>к.т.н</w:t>
      </w:r>
      <w:proofErr w:type="spellEnd"/>
      <w:r w:rsidRPr="00573253">
        <w:rPr>
          <w:rFonts w:ascii="Times New Roman" w:hAnsi="Times New Roman" w:cs="Times New Roman"/>
          <w:lang w:val="uk-UA"/>
        </w:rPr>
        <w:t>., доцент</w:t>
      </w:r>
    </w:p>
    <w:p w:rsidR="0066230D" w:rsidRPr="00573253" w:rsidRDefault="0066230D" w:rsidP="0066230D">
      <w:pPr>
        <w:spacing w:after="0" w:line="240" w:lineRule="auto"/>
        <w:ind w:firstLine="284"/>
        <w:jc w:val="right"/>
        <w:rPr>
          <w:rFonts w:ascii="Times New Roman" w:hAnsi="Times New Roman" w:cs="Times New Roman"/>
          <w:lang w:val="uk-UA"/>
        </w:rPr>
      </w:pPr>
      <w:r w:rsidRPr="00573253">
        <w:rPr>
          <w:rFonts w:ascii="Times New Roman" w:hAnsi="Times New Roman" w:cs="Times New Roman"/>
          <w:lang w:val="uk-UA"/>
        </w:rPr>
        <w:t>ПУЕТ, м.</w:t>
      </w:r>
      <w:r w:rsidRPr="00573253">
        <w:rPr>
          <w:rFonts w:ascii="Times New Roman" w:hAnsi="Times New Roman" w:cs="Times New Roman"/>
        </w:rPr>
        <w:t xml:space="preserve"> </w:t>
      </w:r>
      <w:r w:rsidRPr="00573253">
        <w:rPr>
          <w:rFonts w:ascii="Times New Roman" w:hAnsi="Times New Roman" w:cs="Times New Roman"/>
          <w:lang w:val="uk-UA"/>
        </w:rPr>
        <w:t>Полтава</w:t>
      </w:r>
    </w:p>
    <w:p w:rsidR="0066230D" w:rsidRPr="00573253" w:rsidRDefault="0066230D" w:rsidP="0066230D">
      <w:pPr>
        <w:spacing w:after="0" w:line="240" w:lineRule="auto"/>
        <w:ind w:firstLine="284"/>
        <w:jc w:val="right"/>
        <w:rPr>
          <w:rFonts w:ascii="Times New Roman" w:hAnsi="Times New Roman" w:cs="Times New Roman"/>
          <w:lang w:val="uk-UA"/>
        </w:rPr>
      </w:pPr>
    </w:p>
    <w:p w:rsidR="0066230D" w:rsidRPr="00573253" w:rsidRDefault="0066230D" w:rsidP="0066230D">
      <w:pPr>
        <w:spacing w:after="0" w:line="240" w:lineRule="auto"/>
        <w:ind w:firstLine="284"/>
        <w:jc w:val="right"/>
        <w:rPr>
          <w:rFonts w:ascii="Times New Roman" w:hAnsi="Times New Roman" w:cs="Times New Roman"/>
          <w:lang w:val="uk-UA"/>
        </w:rPr>
      </w:pPr>
    </w:p>
    <w:p w:rsidR="0066230D" w:rsidRPr="00573253" w:rsidRDefault="00D52A6F" w:rsidP="0066230D">
      <w:pPr>
        <w:spacing w:after="0" w:line="240" w:lineRule="auto"/>
        <w:jc w:val="center"/>
        <w:rPr>
          <w:rFonts w:ascii="Times New Roman" w:hAnsi="Times New Roman" w:cs="Times New Roman"/>
          <w:lang w:val="uk-UA"/>
        </w:rPr>
      </w:pPr>
      <w:r w:rsidRPr="00573253">
        <w:rPr>
          <w:rFonts w:ascii="Times New Roman" w:hAnsi="Times New Roman" w:cs="Times New Roman"/>
          <w:lang w:val="uk-UA"/>
        </w:rPr>
        <w:t>ЗМІНИ</w:t>
      </w:r>
      <w:r w:rsidR="00617BA3" w:rsidRPr="00573253">
        <w:rPr>
          <w:rFonts w:ascii="Times New Roman" w:hAnsi="Times New Roman" w:cs="Times New Roman"/>
          <w:lang w:val="uk-UA"/>
        </w:rPr>
        <w:t xml:space="preserve"> ПОКАЗНИКІВ ЯКОСТІ КАПКЕЙКІВ З ПОДРІБНЕНИМИ ГОРОХОВИМИ ПЛАСТІВЦЯМИ</w:t>
      </w:r>
      <w:r w:rsidRPr="00573253">
        <w:rPr>
          <w:rFonts w:ascii="Times New Roman" w:hAnsi="Times New Roman" w:cs="Times New Roman"/>
          <w:lang w:val="uk-UA"/>
        </w:rPr>
        <w:t xml:space="preserve"> В ПРОЦЕСІ ЗБЕРІГАННЯ</w:t>
      </w:r>
    </w:p>
    <w:p w:rsidR="0066230D" w:rsidRDefault="0066230D" w:rsidP="0066230D">
      <w:pPr>
        <w:spacing w:after="0" w:line="240" w:lineRule="auto"/>
        <w:ind w:firstLine="284"/>
        <w:jc w:val="both"/>
        <w:rPr>
          <w:rFonts w:ascii="Times New Roman" w:hAnsi="Times New Roman" w:cs="Times New Roman"/>
          <w:lang w:val="uk-UA"/>
        </w:rPr>
      </w:pPr>
    </w:p>
    <w:p w:rsidR="00D52A6F" w:rsidRDefault="00E17121" w:rsidP="0066230D">
      <w:pPr>
        <w:spacing w:after="0" w:line="240" w:lineRule="auto"/>
        <w:ind w:firstLine="284"/>
        <w:jc w:val="both"/>
        <w:rPr>
          <w:rFonts w:ascii="Times New Roman" w:hAnsi="Times New Roman" w:cs="Times New Roman"/>
          <w:lang w:val="uk-UA"/>
        </w:rPr>
      </w:pPr>
      <w:r>
        <w:rPr>
          <w:rFonts w:ascii="Times New Roman" w:hAnsi="Times New Roman" w:cs="Times New Roman"/>
          <w:lang w:val="uk-UA"/>
        </w:rPr>
        <w:t xml:space="preserve">На даний час в Україні великою популярністю серед молоді користуються капкейки, маффіни, м’які вафлі, біскотті </w:t>
      </w:r>
      <w:r>
        <w:rPr>
          <w:rFonts w:ascii="Times New Roman CYR" w:hAnsi="Times New Roman CYR" w:cs="Times New Roman CYR"/>
          <w:lang w:val="uk-UA"/>
        </w:rPr>
        <w:t xml:space="preserve">[1]. </w:t>
      </w:r>
      <w:r w:rsidR="00D52A6F" w:rsidRPr="00D52A6F">
        <w:rPr>
          <w:rFonts w:ascii="Times New Roman" w:hAnsi="Times New Roman" w:cs="Times New Roman"/>
          <w:lang w:val="uk-UA"/>
        </w:rPr>
        <w:t xml:space="preserve">Разом з тим, </w:t>
      </w:r>
      <w:r>
        <w:rPr>
          <w:rFonts w:ascii="Times New Roman" w:hAnsi="Times New Roman" w:cs="Times New Roman"/>
          <w:lang w:val="uk-UA"/>
        </w:rPr>
        <w:t>борошняні вироби</w:t>
      </w:r>
      <w:r w:rsidR="00D52A6F" w:rsidRPr="00D52A6F">
        <w:rPr>
          <w:rFonts w:ascii="Times New Roman" w:hAnsi="Times New Roman" w:cs="Times New Roman"/>
          <w:lang w:val="uk-UA"/>
        </w:rPr>
        <w:t xml:space="preserve"> містять значну кількість цукру, жиру і майже не містять вітамінів і </w:t>
      </w:r>
      <w:proofErr w:type="spellStart"/>
      <w:r w:rsidR="00D52A6F" w:rsidRPr="00D52A6F">
        <w:rPr>
          <w:rFonts w:ascii="Times New Roman" w:hAnsi="Times New Roman" w:cs="Times New Roman"/>
          <w:lang w:val="uk-UA"/>
        </w:rPr>
        <w:t>мікро-</w:t>
      </w:r>
      <w:proofErr w:type="spellEnd"/>
      <w:r w:rsidR="00D52A6F" w:rsidRPr="00D52A6F">
        <w:rPr>
          <w:rFonts w:ascii="Times New Roman" w:hAnsi="Times New Roman" w:cs="Times New Roman"/>
          <w:lang w:val="uk-UA"/>
        </w:rPr>
        <w:t>, мікроелементів. Систематичне споживання таких продуктів може привести до порушення обміну речовин. Тому до актуальних проблем харчової промисловості слід віднести удосконалення технології капкейків за рахунок використання рослинної сировини, що дозволить збагатити вироби біологічно цінними речовинами.</w:t>
      </w:r>
    </w:p>
    <w:p w:rsidR="00D52A6F" w:rsidRDefault="00D52A6F" w:rsidP="0066230D">
      <w:pPr>
        <w:spacing w:after="0" w:line="240" w:lineRule="auto"/>
        <w:ind w:firstLine="284"/>
        <w:jc w:val="both"/>
        <w:rPr>
          <w:rFonts w:ascii="Times New Roman" w:hAnsi="Times New Roman" w:cs="Times New Roman"/>
          <w:lang w:val="uk-UA"/>
        </w:rPr>
      </w:pPr>
      <w:r w:rsidRPr="00D52A6F">
        <w:rPr>
          <w:rFonts w:ascii="Times New Roman" w:hAnsi="Times New Roman" w:cs="Times New Roman"/>
          <w:lang w:val="uk-UA"/>
        </w:rPr>
        <w:t xml:space="preserve">Сировину рослинного походження впроваджують шляхом розробки нових виробів. Вона поділяється на ряд груп: фруктово-ягідна, овочева, зернобобова, </w:t>
      </w:r>
      <w:proofErr w:type="spellStart"/>
      <w:r w:rsidRPr="00D52A6F">
        <w:rPr>
          <w:rFonts w:ascii="Times New Roman" w:hAnsi="Times New Roman" w:cs="Times New Roman"/>
          <w:lang w:val="uk-UA"/>
        </w:rPr>
        <w:t>крохмалепродукти</w:t>
      </w:r>
      <w:proofErr w:type="spellEnd"/>
      <w:r w:rsidRPr="00D52A6F">
        <w:rPr>
          <w:rFonts w:ascii="Times New Roman" w:hAnsi="Times New Roman" w:cs="Times New Roman"/>
          <w:lang w:val="uk-UA"/>
        </w:rPr>
        <w:t>. Особливо актуально її застосування у виробництві таких борошняних кондитерських виробів, технологія яких не вимагає використання борошна з високим вмістом сильної клейковини [2,3]. До таких видів борошняної кондитерської продукції можна віднести капкейки.</w:t>
      </w:r>
    </w:p>
    <w:p w:rsidR="00D52A6F" w:rsidRDefault="00F02196" w:rsidP="00F02196">
      <w:pPr>
        <w:spacing w:after="0" w:line="240" w:lineRule="auto"/>
        <w:ind w:firstLine="284"/>
        <w:jc w:val="both"/>
        <w:rPr>
          <w:rFonts w:ascii="Times New Roman" w:hAnsi="Times New Roman" w:cs="Times New Roman"/>
          <w:lang w:val="uk-UA"/>
        </w:rPr>
      </w:pPr>
      <w:r w:rsidRPr="00F02196">
        <w:rPr>
          <w:rFonts w:ascii="Times New Roman" w:hAnsi="Times New Roman" w:cs="Times New Roman"/>
          <w:lang w:val="uk-UA"/>
        </w:rPr>
        <w:t xml:space="preserve">Слово «капкейк» утворено від двох англійських слів: </w:t>
      </w:r>
      <w:proofErr w:type="spellStart"/>
      <w:r w:rsidRPr="00F02196">
        <w:rPr>
          <w:rFonts w:ascii="Times New Roman" w:hAnsi="Times New Roman" w:cs="Times New Roman"/>
          <w:lang w:val="uk-UA"/>
        </w:rPr>
        <w:t>cup</w:t>
      </w:r>
      <w:proofErr w:type="spellEnd"/>
      <w:r w:rsidRPr="00F02196">
        <w:rPr>
          <w:rFonts w:ascii="Times New Roman" w:hAnsi="Times New Roman" w:cs="Times New Roman"/>
          <w:lang w:val="uk-UA"/>
        </w:rPr>
        <w:t xml:space="preserve"> (чашка) і </w:t>
      </w:r>
      <w:proofErr w:type="spellStart"/>
      <w:r w:rsidRPr="00F02196">
        <w:rPr>
          <w:rFonts w:ascii="Times New Roman" w:hAnsi="Times New Roman" w:cs="Times New Roman"/>
          <w:lang w:val="uk-UA"/>
        </w:rPr>
        <w:t>cake</w:t>
      </w:r>
      <w:proofErr w:type="spellEnd"/>
      <w:r w:rsidRPr="00F02196">
        <w:rPr>
          <w:rFonts w:ascii="Times New Roman" w:hAnsi="Times New Roman" w:cs="Times New Roman"/>
          <w:lang w:val="uk-UA"/>
        </w:rPr>
        <w:t xml:space="preserve"> (торт). Кожен капкейк має свою упаковку (паперовий стаканчик). Термін «</w:t>
      </w:r>
      <w:proofErr w:type="spellStart"/>
      <w:r w:rsidRPr="00F02196">
        <w:rPr>
          <w:rFonts w:ascii="Times New Roman" w:hAnsi="Times New Roman" w:cs="Times New Roman"/>
          <w:lang w:val="uk-UA"/>
        </w:rPr>
        <w:t>cupcake</w:t>
      </w:r>
      <w:proofErr w:type="spellEnd"/>
      <w:r w:rsidRPr="00F02196">
        <w:rPr>
          <w:rFonts w:ascii="Times New Roman" w:hAnsi="Times New Roman" w:cs="Times New Roman"/>
          <w:lang w:val="uk-UA"/>
        </w:rPr>
        <w:t xml:space="preserve">» був вперше використаний в книзі рецептів </w:t>
      </w:r>
      <w:proofErr w:type="spellStart"/>
      <w:r w:rsidRPr="00F02196">
        <w:rPr>
          <w:rFonts w:ascii="Times New Roman" w:hAnsi="Times New Roman" w:cs="Times New Roman"/>
          <w:lang w:val="uk-UA"/>
        </w:rPr>
        <w:t>Елайзи</w:t>
      </w:r>
      <w:proofErr w:type="spellEnd"/>
      <w:r w:rsidRPr="00F02196">
        <w:rPr>
          <w:rFonts w:ascii="Times New Roman" w:hAnsi="Times New Roman" w:cs="Times New Roman"/>
          <w:lang w:val="uk-UA"/>
        </w:rPr>
        <w:t xml:space="preserve"> </w:t>
      </w:r>
      <w:proofErr w:type="spellStart"/>
      <w:r w:rsidRPr="00F02196">
        <w:rPr>
          <w:rFonts w:ascii="Times New Roman" w:hAnsi="Times New Roman" w:cs="Times New Roman"/>
          <w:lang w:val="uk-UA"/>
        </w:rPr>
        <w:t>Леслі</w:t>
      </w:r>
      <w:proofErr w:type="spellEnd"/>
      <w:r w:rsidRPr="00F02196">
        <w:rPr>
          <w:rFonts w:ascii="Times New Roman" w:hAnsi="Times New Roman" w:cs="Times New Roman"/>
          <w:lang w:val="uk-UA"/>
        </w:rPr>
        <w:t xml:space="preserve"> в 1828 році.</w:t>
      </w:r>
      <w:r w:rsidR="0074655A">
        <w:rPr>
          <w:rFonts w:ascii="Times New Roman" w:hAnsi="Times New Roman" w:cs="Times New Roman"/>
          <w:lang w:val="uk-UA"/>
        </w:rPr>
        <w:t xml:space="preserve"> </w:t>
      </w:r>
      <w:r w:rsidRPr="00F02196">
        <w:rPr>
          <w:rFonts w:ascii="Times New Roman" w:hAnsi="Times New Roman" w:cs="Times New Roman"/>
          <w:lang w:val="uk-UA"/>
        </w:rPr>
        <w:t>Основними інгредієнтами при приготуванні капкейків є борошно, цукор, яйця, вершкове масло, молоко, розпушувач. Калорійність 100 г виробів складає 250-300 ккал.</w:t>
      </w:r>
      <w:r w:rsidR="0074655A">
        <w:rPr>
          <w:rFonts w:ascii="Times New Roman" w:hAnsi="Times New Roman" w:cs="Times New Roman"/>
          <w:lang w:val="uk-UA"/>
        </w:rPr>
        <w:t xml:space="preserve"> </w:t>
      </w:r>
      <w:r w:rsidRPr="00F02196">
        <w:rPr>
          <w:rFonts w:ascii="Times New Roman" w:hAnsi="Times New Roman" w:cs="Times New Roman"/>
          <w:lang w:val="uk-UA"/>
        </w:rPr>
        <w:t>Технологічна схема приготування капкейків складається з послідовності наступних операцій: підготовка сировини до виробництва, дозування, заміс тіста, формування, випічка, зберігання.</w:t>
      </w:r>
    </w:p>
    <w:p w:rsidR="0074655A" w:rsidRPr="00573253" w:rsidRDefault="0066230D" w:rsidP="00140A47">
      <w:pPr>
        <w:spacing w:after="0" w:line="240" w:lineRule="auto"/>
        <w:ind w:firstLine="284"/>
        <w:jc w:val="both"/>
        <w:rPr>
          <w:rFonts w:ascii="Times New Roman" w:hAnsi="Times New Roman" w:cs="Times New Roman"/>
        </w:rPr>
      </w:pPr>
      <w:r w:rsidRPr="00217525">
        <w:rPr>
          <w:rFonts w:ascii="Times New Roman" w:eastAsia="Calibri" w:hAnsi="Times New Roman" w:cs="Times New Roman"/>
          <w:lang w:val="uk-UA"/>
        </w:rPr>
        <w:t xml:space="preserve">Одним із перспективних напрямків у збагачені </w:t>
      </w:r>
      <w:r>
        <w:rPr>
          <w:rFonts w:ascii="Times New Roman" w:eastAsia="Calibri" w:hAnsi="Times New Roman" w:cs="Times New Roman"/>
          <w:lang w:val="uk-UA"/>
        </w:rPr>
        <w:t>капкейків</w:t>
      </w:r>
      <w:r w:rsidRPr="00217525">
        <w:rPr>
          <w:rFonts w:ascii="Times New Roman" w:eastAsia="Calibri" w:hAnsi="Times New Roman" w:cs="Times New Roman"/>
          <w:lang w:val="uk-UA"/>
        </w:rPr>
        <w:t xml:space="preserve"> біологічно активними добавками є використання </w:t>
      </w:r>
      <w:r w:rsidR="0074655A">
        <w:rPr>
          <w:rFonts w:ascii="Times New Roman" w:eastAsia="Calibri" w:hAnsi="Times New Roman" w:cs="Times New Roman"/>
          <w:lang w:val="uk-UA"/>
        </w:rPr>
        <w:t xml:space="preserve">подрібнених горохових пластівців. </w:t>
      </w:r>
      <w:r w:rsidR="0074655A">
        <w:rPr>
          <w:rFonts w:ascii="Times New Roman" w:hAnsi="Times New Roman" w:cs="Times New Roman"/>
          <w:lang w:val="uk-UA"/>
        </w:rPr>
        <w:t xml:space="preserve">Додавання подрібнених горохових пластівців </w:t>
      </w:r>
      <w:r w:rsidR="006E7AA7">
        <w:rPr>
          <w:rFonts w:ascii="Times New Roman" w:hAnsi="Times New Roman" w:cs="Times New Roman"/>
          <w:lang w:val="uk-UA"/>
        </w:rPr>
        <w:t xml:space="preserve">у  кількості від 10 % до 30 % </w:t>
      </w:r>
      <w:r w:rsidR="0074655A">
        <w:rPr>
          <w:rFonts w:ascii="Times New Roman" w:hAnsi="Times New Roman" w:cs="Times New Roman"/>
          <w:lang w:val="uk-UA"/>
        </w:rPr>
        <w:t xml:space="preserve">приводить до зміни органолептичних і структурно-механічних показників виробів, що, в свою чергу, може впливати на збереження споживчих властивостей виробів під час транспортування і зберігання. Згідно класифікації </w:t>
      </w:r>
      <w:r w:rsidR="00573253">
        <w:rPr>
          <w:rFonts w:ascii="Times New Roman" w:hAnsi="Times New Roman" w:cs="Times New Roman"/>
          <w:lang w:val="uk-UA"/>
        </w:rPr>
        <w:t xml:space="preserve">борошняних кондитерських виробів за домінуючими чинниками </w:t>
      </w:r>
      <w:r w:rsidR="0074655A">
        <w:rPr>
          <w:rFonts w:ascii="Times New Roman" w:hAnsi="Times New Roman" w:cs="Times New Roman"/>
          <w:lang w:val="uk-UA"/>
        </w:rPr>
        <w:t xml:space="preserve">[4] капкейки </w:t>
      </w:r>
      <w:r w:rsidR="0074655A">
        <w:rPr>
          <w:rFonts w:ascii="Times New Roman" w:hAnsi="Times New Roman" w:cs="Times New Roman"/>
          <w:lang w:val="uk-UA"/>
        </w:rPr>
        <w:lastRenderedPageBreak/>
        <w:t>відносять до третьої групи</w:t>
      </w:r>
      <w:r w:rsidR="00573253">
        <w:rPr>
          <w:rFonts w:ascii="Times New Roman" w:hAnsi="Times New Roman" w:cs="Times New Roman"/>
          <w:lang w:val="uk-UA"/>
        </w:rPr>
        <w:t xml:space="preserve"> – це вироби в процесі зберігання яких </w:t>
      </w:r>
      <w:r w:rsidR="00573253" w:rsidRPr="00573253">
        <w:rPr>
          <w:rFonts w:ascii="Times New Roman" w:hAnsi="Times New Roman" w:cs="Times New Roman"/>
          <w:lang w:val="uk-UA"/>
        </w:rPr>
        <w:t>проходять складні фізико-хімічні процеси: десорбції вологи, черствіння, зміни стану ліпідного комплексу. Домінуючим процесом, який буде визначати гарантійний термін зберігання виробів цієї групи, є десорбція вологи.</w:t>
      </w:r>
    </w:p>
    <w:p w:rsidR="0074655A" w:rsidRPr="00573253" w:rsidRDefault="00EB2156" w:rsidP="00140A47">
      <w:pPr>
        <w:spacing w:after="0" w:line="240" w:lineRule="auto"/>
        <w:ind w:firstLine="284"/>
        <w:jc w:val="both"/>
        <w:rPr>
          <w:rFonts w:ascii="Times New Roman" w:eastAsia="Calibri" w:hAnsi="Times New Roman" w:cs="Times New Roman"/>
        </w:rPr>
      </w:pPr>
      <w:r>
        <w:rPr>
          <w:rFonts w:ascii="Times New Roman" w:eastAsia="Calibri" w:hAnsi="Times New Roman" w:cs="Times New Roman"/>
          <w:lang w:val="uk-UA"/>
        </w:rPr>
        <w:t>Для</w:t>
      </w:r>
      <w:bookmarkStart w:id="0" w:name="_GoBack"/>
      <w:bookmarkEnd w:id="0"/>
      <w:r w:rsidR="004B20BA">
        <w:rPr>
          <w:rFonts w:ascii="Times New Roman" w:eastAsia="Calibri" w:hAnsi="Times New Roman" w:cs="Times New Roman"/>
          <w:lang w:val="uk-UA"/>
        </w:rPr>
        <w:t xml:space="preserve"> </w:t>
      </w:r>
      <w:r w:rsidR="00F02196">
        <w:rPr>
          <w:rFonts w:ascii="Times New Roman" w:eastAsia="Calibri" w:hAnsi="Times New Roman" w:cs="Times New Roman"/>
          <w:lang w:val="uk-UA"/>
        </w:rPr>
        <w:t>ви</w:t>
      </w:r>
      <w:r w:rsidR="004B20BA">
        <w:rPr>
          <w:rFonts w:ascii="Times New Roman" w:eastAsia="Calibri" w:hAnsi="Times New Roman" w:cs="Times New Roman"/>
          <w:lang w:val="uk-UA"/>
        </w:rPr>
        <w:t>рішення задачі регулювання якості виробів н</w:t>
      </w:r>
      <w:r w:rsidR="004B20BA" w:rsidRPr="00217525">
        <w:rPr>
          <w:rFonts w:ascii="Times New Roman" w:eastAsia="Calibri" w:hAnsi="Times New Roman" w:cs="Times New Roman"/>
          <w:lang w:val="uk-UA"/>
        </w:rPr>
        <w:t xml:space="preserve">ами була досліджена </w:t>
      </w:r>
      <w:r w:rsidR="00F02196">
        <w:rPr>
          <w:rFonts w:ascii="Times New Roman" w:eastAsia="Calibri" w:hAnsi="Times New Roman" w:cs="Times New Roman"/>
          <w:lang w:val="uk-UA"/>
        </w:rPr>
        <w:t xml:space="preserve">зміна показників якості капкейків з подрібненими гороховими пластівцями в процесі зберігання. </w:t>
      </w:r>
      <w:r w:rsidR="00573253" w:rsidRPr="00573253">
        <w:rPr>
          <w:rFonts w:ascii="Times New Roman" w:eastAsia="Calibri" w:hAnsi="Times New Roman" w:cs="Times New Roman"/>
          <w:lang w:val="uk-UA"/>
        </w:rPr>
        <w:t>Дослідні зразки виробів зберігали в поліетиленових пакетах за температури 20±2</w:t>
      </w:r>
      <w:r w:rsidR="00573253">
        <w:rPr>
          <w:rFonts w:ascii="Times New Roman" w:eastAsia="Calibri" w:hAnsi="Times New Roman" w:cs="Times New Roman"/>
          <w:lang w:val="uk-UA"/>
        </w:rPr>
        <w:t xml:space="preserve"> º</w:t>
      </w:r>
      <w:r w:rsidR="00573253" w:rsidRPr="00573253">
        <w:rPr>
          <w:rFonts w:ascii="Times New Roman" w:eastAsia="Calibri" w:hAnsi="Times New Roman" w:cs="Times New Roman"/>
          <w:lang w:val="uk-UA"/>
        </w:rPr>
        <w:t>С і відносній вологості повітря не вище 75% протягом 7 діб.</w:t>
      </w:r>
    </w:p>
    <w:p w:rsidR="001E1507" w:rsidRDefault="006E7AA7" w:rsidP="00140A47">
      <w:pPr>
        <w:spacing w:after="0" w:line="240" w:lineRule="auto"/>
        <w:ind w:firstLine="284"/>
        <w:jc w:val="both"/>
        <w:rPr>
          <w:rFonts w:ascii="Times New Roman" w:eastAsia="Calibri" w:hAnsi="Times New Roman" w:cs="Times New Roman"/>
          <w:lang w:val="uk-UA"/>
        </w:rPr>
      </w:pPr>
      <w:proofErr w:type="spellStart"/>
      <w:r w:rsidRPr="006E7AA7">
        <w:rPr>
          <w:rFonts w:ascii="Times New Roman" w:eastAsia="Calibri" w:hAnsi="Times New Roman" w:cs="Times New Roman"/>
        </w:rPr>
        <w:t>Встановлено</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що</w:t>
      </w:r>
      <w:proofErr w:type="spellEnd"/>
      <w:r w:rsidRPr="006E7AA7">
        <w:rPr>
          <w:rFonts w:ascii="Times New Roman" w:eastAsia="Calibri" w:hAnsi="Times New Roman" w:cs="Times New Roman"/>
        </w:rPr>
        <w:t xml:space="preserve"> </w:t>
      </w:r>
      <w:proofErr w:type="spellStart"/>
      <w:proofErr w:type="gramStart"/>
      <w:r w:rsidRPr="006E7AA7">
        <w:rPr>
          <w:rFonts w:ascii="Times New Roman" w:eastAsia="Calibri" w:hAnsi="Times New Roman" w:cs="Times New Roman"/>
        </w:rPr>
        <w:t>п</w:t>
      </w:r>
      <w:proofErr w:type="gramEnd"/>
      <w:r w:rsidRPr="006E7AA7">
        <w:rPr>
          <w:rFonts w:ascii="Times New Roman" w:eastAsia="Calibri" w:hAnsi="Times New Roman" w:cs="Times New Roman"/>
        </w:rPr>
        <w:t>ід</w:t>
      </w:r>
      <w:proofErr w:type="spellEnd"/>
      <w:r w:rsidRPr="006E7AA7">
        <w:rPr>
          <w:rFonts w:ascii="Times New Roman" w:eastAsia="Calibri" w:hAnsi="Times New Roman" w:cs="Times New Roman"/>
        </w:rPr>
        <w:t xml:space="preserve"> час </w:t>
      </w:r>
      <w:proofErr w:type="spellStart"/>
      <w:r w:rsidRPr="006E7AA7">
        <w:rPr>
          <w:rFonts w:ascii="Times New Roman" w:eastAsia="Calibri" w:hAnsi="Times New Roman" w:cs="Times New Roman"/>
        </w:rPr>
        <w:t>зберігання</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вологість</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зразків</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зменшується</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що</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пов’язано</w:t>
      </w:r>
      <w:proofErr w:type="spellEnd"/>
      <w:r w:rsidRPr="006E7AA7">
        <w:rPr>
          <w:rFonts w:ascii="Times New Roman" w:eastAsia="Calibri" w:hAnsi="Times New Roman" w:cs="Times New Roman"/>
        </w:rPr>
        <w:t xml:space="preserve"> з </w:t>
      </w:r>
      <w:proofErr w:type="spellStart"/>
      <w:r w:rsidRPr="006E7AA7">
        <w:rPr>
          <w:rFonts w:ascii="Times New Roman" w:eastAsia="Calibri" w:hAnsi="Times New Roman" w:cs="Times New Roman"/>
        </w:rPr>
        <w:t>ретроградацією</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клейстеризованого</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крохмалю</w:t>
      </w:r>
      <w:proofErr w:type="spellEnd"/>
      <w:r w:rsidRPr="006E7AA7">
        <w:rPr>
          <w:rFonts w:ascii="Times New Roman" w:eastAsia="Calibri" w:hAnsi="Times New Roman" w:cs="Times New Roman"/>
        </w:rPr>
        <w:t xml:space="preserve"> і </w:t>
      </w:r>
      <w:proofErr w:type="spellStart"/>
      <w:r w:rsidRPr="006E7AA7">
        <w:rPr>
          <w:rFonts w:ascii="Times New Roman" w:eastAsia="Calibri" w:hAnsi="Times New Roman" w:cs="Times New Roman"/>
        </w:rPr>
        <w:t>подальшою</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денатурацією</w:t>
      </w:r>
      <w:proofErr w:type="spellEnd"/>
      <w:r w:rsidRPr="006E7AA7">
        <w:rPr>
          <w:rFonts w:ascii="Times New Roman" w:eastAsia="Calibri" w:hAnsi="Times New Roman" w:cs="Times New Roman"/>
        </w:rPr>
        <w:t xml:space="preserve"> </w:t>
      </w:r>
      <w:proofErr w:type="spellStart"/>
      <w:r w:rsidRPr="006E7AA7">
        <w:rPr>
          <w:rFonts w:ascii="Times New Roman" w:eastAsia="Calibri" w:hAnsi="Times New Roman" w:cs="Times New Roman"/>
        </w:rPr>
        <w:t>білків</w:t>
      </w:r>
      <w:proofErr w:type="spellEnd"/>
      <w:r w:rsidRPr="006E7AA7">
        <w:rPr>
          <w:rFonts w:ascii="Times New Roman" w:eastAsia="Calibri" w:hAnsi="Times New Roman" w:cs="Times New Roman"/>
        </w:rPr>
        <w:t>.</w:t>
      </w:r>
      <w:r>
        <w:rPr>
          <w:rFonts w:ascii="Times New Roman" w:eastAsia="Calibri" w:hAnsi="Times New Roman" w:cs="Times New Roman"/>
          <w:lang w:val="uk-UA"/>
        </w:rPr>
        <w:t xml:space="preserve"> Так вологість контрольного зразка зменшується на 4,3 %</w:t>
      </w:r>
      <w:r w:rsidR="00371F50">
        <w:rPr>
          <w:rFonts w:ascii="Times New Roman" w:eastAsia="Calibri" w:hAnsi="Times New Roman" w:cs="Times New Roman"/>
          <w:lang w:val="uk-UA"/>
        </w:rPr>
        <w:t>. Вологість з мінімальною і максимальною кількістю добавки зменшується на 3,9 % і 3,2 % відповідно.</w:t>
      </w:r>
      <w:r w:rsidR="00451F3A">
        <w:rPr>
          <w:rFonts w:ascii="Times New Roman" w:eastAsia="Calibri" w:hAnsi="Times New Roman" w:cs="Times New Roman"/>
          <w:lang w:val="uk-UA"/>
        </w:rPr>
        <w:t xml:space="preserve"> </w:t>
      </w:r>
    </w:p>
    <w:p w:rsidR="0074655A" w:rsidRPr="001E1507" w:rsidRDefault="00451F3A" w:rsidP="001E1507">
      <w:pPr>
        <w:spacing w:after="0" w:line="240" w:lineRule="auto"/>
        <w:ind w:firstLine="284"/>
        <w:jc w:val="both"/>
        <w:rPr>
          <w:rFonts w:ascii="Times New Roman" w:eastAsia="Calibri" w:hAnsi="Times New Roman" w:cs="Times New Roman"/>
        </w:rPr>
      </w:pPr>
      <w:r w:rsidRPr="00451F3A">
        <w:rPr>
          <w:rFonts w:ascii="Times New Roman" w:eastAsia="Calibri" w:hAnsi="Times New Roman" w:cs="Times New Roman"/>
          <w:lang w:val="uk-UA"/>
        </w:rPr>
        <w:t>Під час зберігання відбувається окиснення жирового компонента капкейків. Накопичення продуктів окиснення жирового компонента виробів свідчить не лише про зниження якості, а й можливий негативний вплив цих продуктів на організм людини.</w:t>
      </w:r>
      <w:r w:rsidR="001E1507">
        <w:rPr>
          <w:rFonts w:ascii="Times New Roman" w:eastAsia="Calibri" w:hAnsi="Times New Roman" w:cs="Times New Roman"/>
          <w:lang w:val="uk-UA"/>
        </w:rPr>
        <w:t xml:space="preserve"> </w:t>
      </w:r>
      <w:r w:rsidR="001E1507" w:rsidRPr="001E1507">
        <w:rPr>
          <w:rFonts w:ascii="Times New Roman" w:eastAsia="Calibri" w:hAnsi="Times New Roman" w:cs="Times New Roman"/>
          <w:lang w:val="uk-UA"/>
        </w:rPr>
        <w:t xml:space="preserve">Кислотне число характеризує наявність вільних жирних кислот, що утворюються під час розщеплення жиру в процесі зберігання продукту. Показник </w:t>
      </w:r>
      <w:r w:rsidR="001E1507">
        <w:rPr>
          <w:rFonts w:ascii="Times New Roman" w:eastAsia="Calibri" w:hAnsi="Times New Roman" w:cs="Times New Roman"/>
          <w:lang w:val="uk-UA"/>
        </w:rPr>
        <w:t>кислотного числа</w:t>
      </w:r>
      <w:r w:rsidR="001E1507" w:rsidRPr="001E1507">
        <w:rPr>
          <w:rFonts w:ascii="Times New Roman" w:eastAsia="Calibri" w:hAnsi="Times New Roman" w:cs="Times New Roman"/>
          <w:lang w:val="uk-UA"/>
        </w:rPr>
        <w:t xml:space="preserve"> у виробах без добавок становив 0,38 мг КОН/г, а у зразках капкейків, які містять мінімальну і максимальну кількість добавки – 0,38 і 0,42 мг КОН/г відповідно. Через 7 діб зберігання показник </w:t>
      </w:r>
      <w:r w:rsidR="001E1507">
        <w:rPr>
          <w:rFonts w:ascii="Times New Roman" w:eastAsia="Calibri" w:hAnsi="Times New Roman" w:cs="Times New Roman"/>
          <w:lang w:val="uk-UA"/>
        </w:rPr>
        <w:t xml:space="preserve">кислотного числа </w:t>
      </w:r>
      <w:r w:rsidR="001E1507" w:rsidRPr="001E1507">
        <w:rPr>
          <w:rFonts w:ascii="Times New Roman" w:eastAsia="Calibri" w:hAnsi="Times New Roman" w:cs="Times New Roman"/>
          <w:lang w:val="uk-UA"/>
        </w:rPr>
        <w:t>у контрольного зразка становив 1,2 мг КОН/г, а для зазначених зразків – 1,3 і 1,8 мг КОН/г</w:t>
      </w:r>
      <w:r w:rsidR="001E1507">
        <w:rPr>
          <w:rFonts w:ascii="Times New Roman" w:eastAsia="Calibri" w:hAnsi="Times New Roman" w:cs="Times New Roman"/>
          <w:lang w:val="uk-UA"/>
        </w:rPr>
        <w:t xml:space="preserve"> відповідно</w:t>
      </w:r>
      <w:r w:rsidR="001E1507" w:rsidRPr="001E1507">
        <w:rPr>
          <w:rFonts w:ascii="Times New Roman" w:eastAsia="Calibri" w:hAnsi="Times New Roman" w:cs="Times New Roman"/>
          <w:lang w:val="uk-UA"/>
        </w:rPr>
        <w:t>.</w:t>
      </w:r>
    </w:p>
    <w:p w:rsidR="00461F8E" w:rsidRDefault="00461F8E" w:rsidP="00461F8E">
      <w:pPr>
        <w:pStyle w:val="a4"/>
        <w:spacing w:after="0" w:line="240" w:lineRule="auto"/>
        <w:ind w:left="0" w:firstLine="284"/>
        <w:jc w:val="both"/>
        <w:rPr>
          <w:rFonts w:ascii="Times New Roman" w:hAnsi="Times New Roman" w:cs="Times New Roman"/>
          <w:lang w:val="uk-UA"/>
        </w:rPr>
      </w:pPr>
      <w:r>
        <w:rPr>
          <w:rFonts w:ascii="Times New Roman" w:hAnsi="Times New Roman" w:cs="Times New Roman"/>
          <w:lang w:val="uk-UA"/>
        </w:rPr>
        <w:t>Ступінь</w:t>
      </w:r>
      <w:r w:rsidRPr="00461F8E">
        <w:rPr>
          <w:rFonts w:ascii="Times New Roman" w:hAnsi="Times New Roman" w:cs="Times New Roman"/>
          <w:lang w:val="uk-UA"/>
        </w:rPr>
        <w:t xml:space="preserve"> окиснення </w:t>
      </w:r>
      <w:r>
        <w:rPr>
          <w:rFonts w:ascii="Times New Roman" w:hAnsi="Times New Roman" w:cs="Times New Roman"/>
          <w:lang w:val="uk-UA"/>
        </w:rPr>
        <w:t xml:space="preserve">жирового компонента </w:t>
      </w:r>
      <w:r w:rsidRPr="00461F8E">
        <w:rPr>
          <w:rFonts w:ascii="Times New Roman" w:hAnsi="Times New Roman" w:cs="Times New Roman"/>
          <w:lang w:val="uk-UA"/>
        </w:rPr>
        <w:t xml:space="preserve">капкейків, що зумовлена накопиченням перекисних сполук (перекисів і </w:t>
      </w:r>
      <w:proofErr w:type="spellStart"/>
      <w:r w:rsidRPr="00461F8E">
        <w:rPr>
          <w:rFonts w:ascii="Times New Roman" w:hAnsi="Times New Roman" w:cs="Times New Roman"/>
          <w:lang w:val="uk-UA"/>
        </w:rPr>
        <w:t>гідроперекисів</w:t>
      </w:r>
      <w:proofErr w:type="spellEnd"/>
      <w:r w:rsidRPr="00461F8E">
        <w:rPr>
          <w:rFonts w:ascii="Times New Roman" w:hAnsi="Times New Roman" w:cs="Times New Roman"/>
          <w:lang w:val="uk-UA"/>
        </w:rPr>
        <w:t xml:space="preserve">), характеризується </w:t>
      </w:r>
      <w:proofErr w:type="spellStart"/>
      <w:r w:rsidRPr="00461F8E">
        <w:rPr>
          <w:rFonts w:ascii="Times New Roman" w:hAnsi="Times New Roman" w:cs="Times New Roman"/>
          <w:lang w:val="uk-UA"/>
        </w:rPr>
        <w:t>перекисним</w:t>
      </w:r>
      <w:proofErr w:type="spellEnd"/>
      <w:r w:rsidRPr="00461F8E">
        <w:rPr>
          <w:rFonts w:ascii="Times New Roman" w:hAnsi="Times New Roman" w:cs="Times New Roman"/>
          <w:lang w:val="uk-UA"/>
        </w:rPr>
        <w:t xml:space="preserve"> числом. Значення перекисних чисел зразків протягом 7 діб після випікання збільшилось майже у 2 рази, що свідчить про швидкість окислювальних процесів,які відбуваються у виробах.</w:t>
      </w:r>
    </w:p>
    <w:p w:rsidR="000D1D7C" w:rsidRDefault="000D1D7C" w:rsidP="000D1D7C">
      <w:pPr>
        <w:pStyle w:val="a4"/>
        <w:spacing w:after="0" w:line="240" w:lineRule="auto"/>
        <w:ind w:left="0" w:firstLine="284"/>
        <w:jc w:val="both"/>
        <w:rPr>
          <w:rFonts w:ascii="Times New Roman" w:hAnsi="Times New Roman" w:cs="Times New Roman"/>
          <w:lang w:val="uk-UA"/>
        </w:rPr>
      </w:pPr>
      <w:r w:rsidRPr="000D1D7C">
        <w:rPr>
          <w:rFonts w:ascii="Times New Roman" w:hAnsi="Times New Roman" w:cs="Times New Roman"/>
          <w:lang w:val="uk-UA"/>
        </w:rPr>
        <w:t>З метою визначення мікробіологічних показників було проведено</w:t>
      </w:r>
      <w:r>
        <w:rPr>
          <w:rFonts w:ascii="Times New Roman" w:hAnsi="Times New Roman" w:cs="Times New Roman"/>
          <w:lang w:val="uk-UA"/>
        </w:rPr>
        <w:t xml:space="preserve"> </w:t>
      </w:r>
      <w:r w:rsidRPr="000D1D7C">
        <w:rPr>
          <w:rFonts w:ascii="Times New Roman" w:hAnsi="Times New Roman" w:cs="Times New Roman"/>
          <w:lang w:val="uk-UA"/>
        </w:rPr>
        <w:t xml:space="preserve">дослідження на наявність </w:t>
      </w:r>
      <w:proofErr w:type="spellStart"/>
      <w:r w:rsidRPr="000D1D7C">
        <w:rPr>
          <w:rFonts w:ascii="Times New Roman" w:hAnsi="Times New Roman" w:cs="Times New Roman"/>
          <w:lang w:val="uk-UA"/>
        </w:rPr>
        <w:t>мезофільних</w:t>
      </w:r>
      <w:proofErr w:type="spellEnd"/>
      <w:r w:rsidRPr="000D1D7C">
        <w:rPr>
          <w:rFonts w:ascii="Times New Roman" w:hAnsi="Times New Roman" w:cs="Times New Roman"/>
          <w:lang w:val="uk-UA"/>
        </w:rPr>
        <w:t xml:space="preserve"> аеробних і факультативно-анаеробних мікроорганізмів, бактерій групи кишкових паличок</w:t>
      </w:r>
      <w:r>
        <w:rPr>
          <w:rFonts w:ascii="Times New Roman" w:hAnsi="Times New Roman" w:cs="Times New Roman"/>
          <w:lang w:val="uk-UA"/>
        </w:rPr>
        <w:t xml:space="preserve"> </w:t>
      </w:r>
      <w:r w:rsidRPr="000D1D7C">
        <w:rPr>
          <w:rFonts w:ascii="Times New Roman" w:hAnsi="Times New Roman" w:cs="Times New Roman"/>
          <w:lang w:val="uk-UA"/>
        </w:rPr>
        <w:t xml:space="preserve">(БГКП), патогенних мікроорганізмів, у т.ч. бактерії роду </w:t>
      </w:r>
      <w:proofErr w:type="spellStart"/>
      <w:r w:rsidRPr="000D1D7C">
        <w:rPr>
          <w:rFonts w:ascii="Times New Roman" w:hAnsi="Times New Roman" w:cs="Times New Roman"/>
          <w:lang w:val="uk-UA"/>
        </w:rPr>
        <w:t>Salmonella</w:t>
      </w:r>
      <w:proofErr w:type="spellEnd"/>
      <w:r w:rsidRPr="000D1D7C">
        <w:rPr>
          <w:rFonts w:ascii="Times New Roman" w:hAnsi="Times New Roman" w:cs="Times New Roman"/>
          <w:lang w:val="uk-UA"/>
        </w:rPr>
        <w:t>,</w:t>
      </w:r>
      <w:r>
        <w:rPr>
          <w:rFonts w:ascii="Times New Roman" w:hAnsi="Times New Roman" w:cs="Times New Roman"/>
          <w:lang w:val="uk-UA"/>
        </w:rPr>
        <w:t xml:space="preserve"> </w:t>
      </w:r>
      <w:r w:rsidRPr="000D1D7C">
        <w:rPr>
          <w:rFonts w:ascii="Times New Roman" w:hAnsi="Times New Roman" w:cs="Times New Roman"/>
          <w:lang w:val="uk-UA"/>
        </w:rPr>
        <w:t>плісеневих грибів та дріжджів через 7 діб зберігання.</w:t>
      </w:r>
      <w:r>
        <w:rPr>
          <w:rFonts w:ascii="Times New Roman" w:hAnsi="Times New Roman" w:cs="Times New Roman"/>
          <w:lang w:val="uk-UA"/>
        </w:rPr>
        <w:t xml:space="preserve"> </w:t>
      </w:r>
      <w:r w:rsidRPr="000D1D7C">
        <w:rPr>
          <w:rFonts w:ascii="Times New Roman" w:hAnsi="Times New Roman" w:cs="Times New Roman"/>
          <w:lang w:val="uk-UA"/>
        </w:rPr>
        <w:t xml:space="preserve">Виявлено, що в жодному зі зразків </w:t>
      </w:r>
      <w:r>
        <w:rPr>
          <w:rFonts w:ascii="Times New Roman" w:hAnsi="Times New Roman" w:cs="Times New Roman"/>
          <w:lang w:val="uk-UA"/>
        </w:rPr>
        <w:t>капкейків</w:t>
      </w:r>
      <w:r w:rsidRPr="000D1D7C">
        <w:rPr>
          <w:rFonts w:ascii="Times New Roman" w:hAnsi="Times New Roman" w:cs="Times New Roman"/>
          <w:lang w:val="uk-UA"/>
        </w:rPr>
        <w:t xml:space="preserve"> через 7 діб зберігання</w:t>
      </w:r>
      <w:r>
        <w:rPr>
          <w:rFonts w:ascii="Times New Roman" w:hAnsi="Times New Roman" w:cs="Times New Roman"/>
          <w:lang w:val="uk-UA"/>
        </w:rPr>
        <w:t xml:space="preserve"> </w:t>
      </w:r>
      <w:r w:rsidRPr="000D1D7C">
        <w:rPr>
          <w:rFonts w:ascii="Times New Roman" w:hAnsi="Times New Roman" w:cs="Times New Roman"/>
          <w:lang w:val="uk-UA"/>
        </w:rPr>
        <w:t xml:space="preserve">не виявлено </w:t>
      </w:r>
      <w:proofErr w:type="spellStart"/>
      <w:r w:rsidRPr="000D1D7C">
        <w:rPr>
          <w:rFonts w:ascii="Times New Roman" w:hAnsi="Times New Roman" w:cs="Times New Roman"/>
          <w:lang w:val="uk-UA"/>
        </w:rPr>
        <w:t>мезофільних</w:t>
      </w:r>
      <w:proofErr w:type="spellEnd"/>
      <w:r w:rsidRPr="000D1D7C">
        <w:rPr>
          <w:rFonts w:ascii="Times New Roman" w:hAnsi="Times New Roman" w:cs="Times New Roman"/>
          <w:lang w:val="uk-UA"/>
        </w:rPr>
        <w:t xml:space="preserve"> аеробних і факультативно-анаеробних</w:t>
      </w:r>
      <w:r>
        <w:rPr>
          <w:rFonts w:ascii="Times New Roman" w:hAnsi="Times New Roman" w:cs="Times New Roman"/>
          <w:lang w:val="uk-UA"/>
        </w:rPr>
        <w:t xml:space="preserve"> </w:t>
      </w:r>
      <w:r w:rsidRPr="000D1D7C">
        <w:rPr>
          <w:rFonts w:ascii="Times New Roman" w:hAnsi="Times New Roman" w:cs="Times New Roman"/>
          <w:lang w:val="uk-UA"/>
        </w:rPr>
        <w:t>мікроорганізмів, БГКП, патогенних мікроорганізмів, плісеневих грибів</w:t>
      </w:r>
      <w:r>
        <w:rPr>
          <w:rFonts w:ascii="Times New Roman" w:hAnsi="Times New Roman" w:cs="Times New Roman"/>
          <w:lang w:val="uk-UA"/>
        </w:rPr>
        <w:t xml:space="preserve"> </w:t>
      </w:r>
      <w:r w:rsidRPr="000D1D7C">
        <w:rPr>
          <w:rFonts w:ascii="Times New Roman" w:hAnsi="Times New Roman" w:cs="Times New Roman"/>
          <w:lang w:val="uk-UA"/>
        </w:rPr>
        <w:t>та дріжджів.</w:t>
      </w:r>
    </w:p>
    <w:p w:rsidR="00461F8E" w:rsidRDefault="007642DE" w:rsidP="007642DE">
      <w:pPr>
        <w:pStyle w:val="a4"/>
        <w:spacing w:after="0" w:line="240" w:lineRule="auto"/>
        <w:ind w:left="0" w:firstLine="284"/>
        <w:jc w:val="both"/>
        <w:rPr>
          <w:rFonts w:ascii="Times New Roman" w:hAnsi="Times New Roman" w:cs="Times New Roman"/>
          <w:lang w:val="uk-UA"/>
        </w:rPr>
      </w:pPr>
      <w:r w:rsidRPr="007642DE">
        <w:rPr>
          <w:rFonts w:ascii="Times New Roman" w:hAnsi="Times New Roman" w:cs="Times New Roman"/>
          <w:lang w:val="uk-UA"/>
        </w:rPr>
        <w:lastRenderedPageBreak/>
        <w:t xml:space="preserve">Установлено, що додавання </w:t>
      </w:r>
      <w:r>
        <w:rPr>
          <w:rFonts w:ascii="Times New Roman" w:hAnsi="Times New Roman" w:cs="Times New Roman"/>
          <w:lang w:val="uk-UA"/>
        </w:rPr>
        <w:t>подрібнених горохових пластівців</w:t>
      </w:r>
      <w:r w:rsidRPr="007642DE">
        <w:rPr>
          <w:rFonts w:ascii="Times New Roman" w:hAnsi="Times New Roman" w:cs="Times New Roman"/>
          <w:lang w:val="uk-UA"/>
        </w:rPr>
        <w:t xml:space="preserve"> сприяє</w:t>
      </w:r>
      <w:r>
        <w:rPr>
          <w:rFonts w:ascii="Times New Roman" w:hAnsi="Times New Roman" w:cs="Times New Roman"/>
          <w:lang w:val="uk-UA"/>
        </w:rPr>
        <w:t xml:space="preserve"> </w:t>
      </w:r>
      <w:r w:rsidRPr="007642DE">
        <w:rPr>
          <w:rFonts w:ascii="Times New Roman" w:hAnsi="Times New Roman" w:cs="Times New Roman"/>
          <w:lang w:val="uk-UA"/>
        </w:rPr>
        <w:t xml:space="preserve">меншій втраті вологи </w:t>
      </w:r>
      <w:r>
        <w:rPr>
          <w:rFonts w:ascii="Times New Roman" w:hAnsi="Times New Roman" w:cs="Times New Roman"/>
          <w:lang w:val="uk-UA"/>
        </w:rPr>
        <w:t>капкейками</w:t>
      </w:r>
      <w:r w:rsidRPr="007642DE">
        <w:rPr>
          <w:rFonts w:ascii="Times New Roman" w:hAnsi="Times New Roman" w:cs="Times New Roman"/>
          <w:lang w:val="uk-UA"/>
        </w:rPr>
        <w:t xml:space="preserve"> та покращенню їх структурно-механічних властивостей за рахунок гальмування процесів черствіння</w:t>
      </w:r>
      <w:r>
        <w:rPr>
          <w:rFonts w:ascii="Times New Roman" w:hAnsi="Times New Roman" w:cs="Times New Roman"/>
          <w:lang w:val="uk-UA"/>
        </w:rPr>
        <w:t xml:space="preserve"> </w:t>
      </w:r>
      <w:r w:rsidRPr="007642DE">
        <w:rPr>
          <w:rFonts w:ascii="Times New Roman" w:hAnsi="Times New Roman" w:cs="Times New Roman"/>
          <w:lang w:val="uk-UA"/>
        </w:rPr>
        <w:t xml:space="preserve">у присутності добавок. Застосування </w:t>
      </w:r>
      <w:r>
        <w:rPr>
          <w:rFonts w:ascii="Times New Roman" w:hAnsi="Times New Roman" w:cs="Times New Roman"/>
          <w:lang w:val="uk-UA"/>
        </w:rPr>
        <w:t xml:space="preserve">подрібнених горохових пластівців </w:t>
      </w:r>
      <w:r w:rsidRPr="007642DE">
        <w:rPr>
          <w:rFonts w:ascii="Times New Roman" w:hAnsi="Times New Roman" w:cs="Times New Roman"/>
          <w:lang w:val="uk-UA"/>
        </w:rPr>
        <w:t>надає можливість покращити якість</w:t>
      </w:r>
      <w:r>
        <w:rPr>
          <w:rFonts w:ascii="Times New Roman" w:hAnsi="Times New Roman" w:cs="Times New Roman"/>
          <w:lang w:val="uk-UA"/>
        </w:rPr>
        <w:t xml:space="preserve"> і</w:t>
      </w:r>
      <w:r w:rsidRPr="007642DE">
        <w:rPr>
          <w:rFonts w:ascii="Times New Roman" w:hAnsi="Times New Roman" w:cs="Times New Roman"/>
          <w:lang w:val="uk-UA"/>
        </w:rPr>
        <w:t xml:space="preserve"> </w:t>
      </w:r>
      <w:r>
        <w:rPr>
          <w:rFonts w:ascii="Times New Roman" w:hAnsi="Times New Roman" w:cs="Times New Roman"/>
          <w:lang w:val="uk-UA"/>
        </w:rPr>
        <w:t>розширити асортимент капкейків підвищеної харчової цінності</w:t>
      </w:r>
      <w:r w:rsidRPr="007642DE">
        <w:rPr>
          <w:rFonts w:ascii="Times New Roman" w:hAnsi="Times New Roman" w:cs="Times New Roman"/>
          <w:lang w:val="uk-UA"/>
        </w:rPr>
        <w:t>.</w:t>
      </w:r>
    </w:p>
    <w:p w:rsidR="007642DE" w:rsidRDefault="007642DE" w:rsidP="007642DE">
      <w:pPr>
        <w:pStyle w:val="a4"/>
        <w:spacing w:after="0" w:line="240" w:lineRule="auto"/>
        <w:ind w:firstLine="284"/>
        <w:jc w:val="both"/>
        <w:rPr>
          <w:rFonts w:ascii="Times New Roman" w:hAnsi="Times New Roman" w:cs="Times New Roman"/>
          <w:lang w:val="uk-UA"/>
        </w:rPr>
      </w:pPr>
    </w:p>
    <w:p w:rsidR="004B20BA" w:rsidRPr="00217525" w:rsidRDefault="004B20BA" w:rsidP="00461F8E">
      <w:pPr>
        <w:pStyle w:val="a4"/>
        <w:spacing w:after="0" w:line="240" w:lineRule="auto"/>
        <w:ind w:left="0" w:firstLine="284"/>
        <w:jc w:val="center"/>
        <w:rPr>
          <w:rFonts w:ascii="Times New Roman" w:hAnsi="Times New Roman" w:cs="Times New Roman"/>
          <w:i/>
          <w:lang w:val="uk-UA"/>
        </w:rPr>
      </w:pPr>
      <w:r w:rsidRPr="00217525">
        <w:rPr>
          <w:rFonts w:ascii="Times New Roman" w:hAnsi="Times New Roman" w:cs="Times New Roman"/>
          <w:i/>
          <w:lang w:val="uk-UA"/>
        </w:rPr>
        <w:t>Список використаних джерел:</w:t>
      </w:r>
    </w:p>
    <w:p w:rsidR="00F02196" w:rsidRPr="0066230D" w:rsidRDefault="00F02196" w:rsidP="00CC08C4">
      <w:pPr>
        <w:spacing w:after="0" w:line="240" w:lineRule="auto"/>
        <w:ind w:firstLine="284"/>
        <w:jc w:val="both"/>
        <w:rPr>
          <w:rFonts w:ascii="Times New Roman" w:hAnsi="Times New Roman" w:cs="Times New Roman"/>
          <w:lang w:val="uk-UA"/>
        </w:rPr>
      </w:pPr>
      <w:r w:rsidRPr="00F02196">
        <w:rPr>
          <w:rFonts w:ascii="Times New Roman" w:hAnsi="Times New Roman" w:cs="Times New Roman"/>
          <w:lang w:val="uk-UA"/>
        </w:rPr>
        <w:t>1.</w:t>
      </w:r>
      <w:r w:rsidRPr="00F02196">
        <w:rPr>
          <w:rFonts w:ascii="Times New Roman" w:hAnsi="Times New Roman" w:cs="Times New Roman"/>
          <w:lang w:val="uk-UA"/>
        </w:rPr>
        <w:tab/>
        <w:t xml:space="preserve">Шелудько В.М. Нові види борошняних кондитерських виробів в Україні / В.М. Шелудько // </w:t>
      </w:r>
      <w:proofErr w:type="spellStart"/>
      <w:r w:rsidRPr="00F02196">
        <w:rPr>
          <w:rFonts w:ascii="Times New Roman" w:hAnsi="Times New Roman" w:cs="Times New Roman"/>
          <w:lang w:val="uk-UA"/>
        </w:rPr>
        <w:t>Хранение</w:t>
      </w:r>
      <w:proofErr w:type="spellEnd"/>
      <w:r w:rsidRPr="00F02196">
        <w:rPr>
          <w:rFonts w:ascii="Times New Roman" w:hAnsi="Times New Roman" w:cs="Times New Roman"/>
          <w:lang w:val="uk-UA"/>
        </w:rPr>
        <w:t xml:space="preserve"> и </w:t>
      </w:r>
      <w:proofErr w:type="spellStart"/>
      <w:r w:rsidRPr="00F02196">
        <w:rPr>
          <w:rFonts w:ascii="Times New Roman" w:hAnsi="Times New Roman" w:cs="Times New Roman"/>
          <w:lang w:val="uk-UA"/>
        </w:rPr>
        <w:t>переработка</w:t>
      </w:r>
      <w:proofErr w:type="spellEnd"/>
      <w:r w:rsidRPr="00F02196">
        <w:rPr>
          <w:rFonts w:ascii="Times New Roman" w:hAnsi="Times New Roman" w:cs="Times New Roman"/>
          <w:lang w:val="uk-UA"/>
        </w:rPr>
        <w:t xml:space="preserve"> зерна. – 2011. – № 6. – С. 30–32.</w:t>
      </w:r>
    </w:p>
    <w:p w:rsidR="00CC08C4" w:rsidRPr="00CC08C4" w:rsidRDefault="00CC08C4" w:rsidP="00CC08C4">
      <w:pPr>
        <w:tabs>
          <w:tab w:val="left" w:pos="540"/>
          <w:tab w:val="left" w:pos="900"/>
        </w:tabs>
        <w:spacing w:after="0" w:line="216" w:lineRule="auto"/>
        <w:ind w:firstLine="284"/>
        <w:jc w:val="both"/>
        <w:rPr>
          <w:rFonts w:ascii="Times New Roman" w:hAnsi="Times New Roman" w:cs="Times New Roman"/>
          <w:bCs/>
          <w:lang w:val="uk-UA"/>
        </w:rPr>
      </w:pPr>
      <w:r w:rsidRPr="00CC08C4">
        <w:rPr>
          <w:rFonts w:ascii="Times New Roman" w:hAnsi="Times New Roman" w:cs="Times New Roman"/>
          <w:bCs/>
          <w:lang w:val="uk-UA"/>
        </w:rPr>
        <w:t>2. Шелудько В.М. Зернобобові культури в технології борошняних кондитерських виробів. «Сучасні напрями та механізації процесів переробних і харчових виробництв»: Вісник ХНТУСГ імені Петра Василенка, Вип. 131. – Харків, 2012, – С. 57-60.</w:t>
      </w:r>
    </w:p>
    <w:p w:rsidR="004B20BA" w:rsidRDefault="00D52A6F" w:rsidP="00CC08C4">
      <w:pPr>
        <w:spacing w:after="0" w:line="240" w:lineRule="auto"/>
        <w:ind w:firstLine="284"/>
        <w:jc w:val="both"/>
        <w:rPr>
          <w:rFonts w:ascii="Times New Roman" w:hAnsi="Times New Roman" w:cs="Times New Roman"/>
          <w:color w:val="222222"/>
          <w:shd w:val="clear" w:color="auto" w:fill="FFFFFF"/>
          <w:lang w:val="uk-UA"/>
        </w:rPr>
      </w:pPr>
      <w:r w:rsidRPr="00F02196">
        <w:rPr>
          <w:rFonts w:ascii="Times New Roman" w:hAnsi="Times New Roman" w:cs="Times New Roman"/>
          <w:lang w:val="uk-UA"/>
        </w:rPr>
        <w:t xml:space="preserve">3. </w:t>
      </w:r>
      <w:r w:rsidR="00CC08C4" w:rsidRPr="00F02196">
        <w:rPr>
          <w:rFonts w:ascii="Times New Roman" w:hAnsi="Times New Roman" w:cs="Times New Roman"/>
          <w:shd w:val="clear" w:color="auto" w:fill="FFFFFF"/>
        </w:rPr>
        <w:t xml:space="preserve">Карпюк Г.С. Теоретическое обоснование использования рисовой муки и ягод </w:t>
      </w:r>
      <w:proofErr w:type="spellStart"/>
      <w:r w:rsidR="00CC08C4" w:rsidRPr="00F02196">
        <w:rPr>
          <w:rFonts w:ascii="Times New Roman" w:hAnsi="Times New Roman" w:cs="Times New Roman"/>
          <w:shd w:val="clear" w:color="auto" w:fill="FFFFFF"/>
        </w:rPr>
        <w:t>годжи</w:t>
      </w:r>
      <w:proofErr w:type="spellEnd"/>
      <w:r w:rsidR="00CC08C4" w:rsidRPr="00F02196">
        <w:rPr>
          <w:rFonts w:ascii="Times New Roman" w:hAnsi="Times New Roman" w:cs="Times New Roman"/>
          <w:shd w:val="clear" w:color="auto" w:fill="FFFFFF"/>
        </w:rPr>
        <w:t xml:space="preserve"> в технологи </w:t>
      </w:r>
      <w:proofErr w:type="spellStart"/>
      <w:r w:rsidR="00CC08C4" w:rsidRPr="00F02196">
        <w:rPr>
          <w:rFonts w:ascii="Times New Roman" w:hAnsi="Times New Roman" w:cs="Times New Roman"/>
          <w:shd w:val="clear" w:color="auto" w:fill="FFFFFF"/>
        </w:rPr>
        <w:t>капкейков</w:t>
      </w:r>
      <w:proofErr w:type="spellEnd"/>
      <w:r w:rsidR="00CC08C4" w:rsidRPr="00F02196">
        <w:rPr>
          <w:rFonts w:ascii="Times New Roman" w:hAnsi="Times New Roman" w:cs="Times New Roman"/>
          <w:shd w:val="clear" w:color="auto" w:fill="FFFFFF"/>
        </w:rPr>
        <w:t xml:space="preserve"> / Г.С. Карпюк, В.Н. Шелудько // Торговое дело: Молодежь - будущее отрасли: IV Международная инновационная научно-практическая конференция, июнь 2016 г.: тезисы доклада. – М., 2016. – С. 55-57</w:t>
      </w:r>
      <w:r w:rsidR="00CC08C4" w:rsidRPr="00CC08C4">
        <w:rPr>
          <w:rFonts w:ascii="Times New Roman" w:hAnsi="Times New Roman" w:cs="Times New Roman"/>
          <w:color w:val="222222"/>
          <w:shd w:val="clear" w:color="auto" w:fill="FFFFFF"/>
        </w:rPr>
        <w:t>.</w:t>
      </w:r>
    </w:p>
    <w:p w:rsidR="0074655A" w:rsidRPr="0074655A" w:rsidRDefault="0074655A" w:rsidP="00CC08C4">
      <w:pPr>
        <w:spacing w:after="0" w:line="240" w:lineRule="auto"/>
        <w:ind w:firstLine="284"/>
        <w:jc w:val="both"/>
        <w:rPr>
          <w:rFonts w:ascii="Times New Roman" w:hAnsi="Times New Roman" w:cs="Times New Roman"/>
          <w:lang w:val="uk-UA"/>
        </w:rPr>
      </w:pPr>
      <w:r>
        <w:rPr>
          <w:rFonts w:ascii="Times New Roman" w:hAnsi="Times New Roman" w:cs="Times New Roman"/>
          <w:lang w:val="uk-UA"/>
        </w:rPr>
        <w:t xml:space="preserve">4. </w:t>
      </w:r>
      <w:proofErr w:type="spellStart"/>
      <w:r w:rsidRPr="0074655A">
        <w:rPr>
          <w:rFonts w:ascii="Times New Roman" w:hAnsi="Times New Roman" w:cs="Times New Roman"/>
          <w:lang w:val="uk-UA"/>
        </w:rPr>
        <w:t>Дорохович</w:t>
      </w:r>
      <w:proofErr w:type="spellEnd"/>
      <w:r w:rsidRPr="0074655A">
        <w:rPr>
          <w:rFonts w:ascii="Times New Roman" w:hAnsi="Times New Roman" w:cs="Times New Roman"/>
          <w:lang w:val="uk-UA"/>
        </w:rPr>
        <w:t xml:space="preserve">, A. M. Класифікація борошняних кондитерських виробів за домінуючими чинниками, що визначають терміни їх зберігання / A. M. </w:t>
      </w:r>
      <w:proofErr w:type="spellStart"/>
      <w:r w:rsidRPr="0074655A">
        <w:rPr>
          <w:rFonts w:ascii="Times New Roman" w:hAnsi="Times New Roman" w:cs="Times New Roman"/>
          <w:lang w:val="uk-UA"/>
        </w:rPr>
        <w:t>Дорохович</w:t>
      </w:r>
      <w:proofErr w:type="spellEnd"/>
      <w:r w:rsidRPr="0074655A">
        <w:rPr>
          <w:rFonts w:ascii="Times New Roman" w:hAnsi="Times New Roman" w:cs="Times New Roman"/>
          <w:lang w:val="uk-UA"/>
        </w:rPr>
        <w:t xml:space="preserve">, Н. В. </w:t>
      </w:r>
      <w:proofErr w:type="spellStart"/>
      <w:r w:rsidRPr="0074655A">
        <w:rPr>
          <w:rFonts w:ascii="Times New Roman" w:hAnsi="Times New Roman" w:cs="Times New Roman"/>
          <w:lang w:val="uk-UA"/>
        </w:rPr>
        <w:t>Олексієнко</w:t>
      </w:r>
      <w:proofErr w:type="spellEnd"/>
      <w:r w:rsidRPr="0074655A">
        <w:rPr>
          <w:rFonts w:ascii="Times New Roman" w:hAnsi="Times New Roman" w:cs="Times New Roman"/>
          <w:lang w:val="uk-UA"/>
        </w:rPr>
        <w:t xml:space="preserve"> // Наукові праці Українського державного університету харчових технологій. – 2000. – № 6. – С. 65 – 67.</w:t>
      </w:r>
    </w:p>
    <w:sectPr w:rsidR="0074655A" w:rsidRPr="0074655A" w:rsidSect="00047620">
      <w:pgSz w:w="8391" w:h="11907" w:code="11"/>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5B62"/>
    <w:multiLevelType w:val="hybridMultilevel"/>
    <w:tmpl w:val="E73C6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75"/>
    <w:rsid w:val="000022E5"/>
    <w:rsid w:val="000136EB"/>
    <w:rsid w:val="00013D03"/>
    <w:rsid w:val="0002519F"/>
    <w:rsid w:val="00026058"/>
    <w:rsid w:val="00027B56"/>
    <w:rsid w:val="00034D42"/>
    <w:rsid w:val="000448C1"/>
    <w:rsid w:val="00047620"/>
    <w:rsid w:val="00056A5E"/>
    <w:rsid w:val="00064000"/>
    <w:rsid w:val="00091AA1"/>
    <w:rsid w:val="00091EC8"/>
    <w:rsid w:val="000B2F08"/>
    <w:rsid w:val="000C1DE3"/>
    <w:rsid w:val="000C4C48"/>
    <w:rsid w:val="000C7FA8"/>
    <w:rsid w:val="000D1D7C"/>
    <w:rsid w:val="000E18C7"/>
    <w:rsid w:val="000F14B7"/>
    <w:rsid w:val="000F76A1"/>
    <w:rsid w:val="001002AC"/>
    <w:rsid w:val="001003D0"/>
    <w:rsid w:val="00100FE7"/>
    <w:rsid w:val="001017B9"/>
    <w:rsid w:val="001024F9"/>
    <w:rsid w:val="00107DD8"/>
    <w:rsid w:val="001113E2"/>
    <w:rsid w:val="00112263"/>
    <w:rsid w:val="00113139"/>
    <w:rsid w:val="00113EF1"/>
    <w:rsid w:val="0012234B"/>
    <w:rsid w:val="00132B41"/>
    <w:rsid w:val="00133434"/>
    <w:rsid w:val="00134A1F"/>
    <w:rsid w:val="00140A47"/>
    <w:rsid w:val="001424FE"/>
    <w:rsid w:val="00151806"/>
    <w:rsid w:val="00155CB8"/>
    <w:rsid w:val="00172B7F"/>
    <w:rsid w:val="00177CB1"/>
    <w:rsid w:val="00182291"/>
    <w:rsid w:val="0018549A"/>
    <w:rsid w:val="00190FB9"/>
    <w:rsid w:val="001910FD"/>
    <w:rsid w:val="00197C26"/>
    <w:rsid w:val="001A11E3"/>
    <w:rsid w:val="001A126F"/>
    <w:rsid w:val="001A7CF8"/>
    <w:rsid w:val="001B0018"/>
    <w:rsid w:val="001B04A7"/>
    <w:rsid w:val="001B2F37"/>
    <w:rsid w:val="001B4CE4"/>
    <w:rsid w:val="001C097F"/>
    <w:rsid w:val="001C6871"/>
    <w:rsid w:val="001D2446"/>
    <w:rsid w:val="001D797C"/>
    <w:rsid w:val="001E13AA"/>
    <w:rsid w:val="001E1507"/>
    <w:rsid w:val="001E3D8C"/>
    <w:rsid w:val="001E782D"/>
    <w:rsid w:val="001F508B"/>
    <w:rsid w:val="00203B2F"/>
    <w:rsid w:val="00204481"/>
    <w:rsid w:val="00215E2C"/>
    <w:rsid w:val="00215FFF"/>
    <w:rsid w:val="0021738C"/>
    <w:rsid w:val="002201A4"/>
    <w:rsid w:val="0022331A"/>
    <w:rsid w:val="0022454F"/>
    <w:rsid w:val="002326DE"/>
    <w:rsid w:val="0023395B"/>
    <w:rsid w:val="00246FE6"/>
    <w:rsid w:val="00256A4A"/>
    <w:rsid w:val="00265C43"/>
    <w:rsid w:val="00272023"/>
    <w:rsid w:val="00275E8F"/>
    <w:rsid w:val="002772D8"/>
    <w:rsid w:val="00280F76"/>
    <w:rsid w:val="0028221A"/>
    <w:rsid w:val="0028221F"/>
    <w:rsid w:val="00285FA6"/>
    <w:rsid w:val="00290C0A"/>
    <w:rsid w:val="002934B8"/>
    <w:rsid w:val="002A3A53"/>
    <w:rsid w:val="002B7220"/>
    <w:rsid w:val="002C1E85"/>
    <w:rsid w:val="002D1584"/>
    <w:rsid w:val="002D1F7C"/>
    <w:rsid w:val="002D3919"/>
    <w:rsid w:val="002D4FB6"/>
    <w:rsid w:val="002E5AE7"/>
    <w:rsid w:val="002E5D89"/>
    <w:rsid w:val="002F0BA7"/>
    <w:rsid w:val="002F1B71"/>
    <w:rsid w:val="002F1DB2"/>
    <w:rsid w:val="002F3E89"/>
    <w:rsid w:val="002F74AF"/>
    <w:rsid w:val="002F7C93"/>
    <w:rsid w:val="00311AEB"/>
    <w:rsid w:val="003244AA"/>
    <w:rsid w:val="00331EBB"/>
    <w:rsid w:val="003350F7"/>
    <w:rsid w:val="003355AF"/>
    <w:rsid w:val="00352B7E"/>
    <w:rsid w:val="00355B61"/>
    <w:rsid w:val="00360E09"/>
    <w:rsid w:val="003653A0"/>
    <w:rsid w:val="003654A2"/>
    <w:rsid w:val="00365FB0"/>
    <w:rsid w:val="00366DAD"/>
    <w:rsid w:val="003677E0"/>
    <w:rsid w:val="003708CC"/>
    <w:rsid w:val="00371F50"/>
    <w:rsid w:val="0037417B"/>
    <w:rsid w:val="00374D93"/>
    <w:rsid w:val="00374E07"/>
    <w:rsid w:val="003776DA"/>
    <w:rsid w:val="0038108F"/>
    <w:rsid w:val="0038377D"/>
    <w:rsid w:val="00394109"/>
    <w:rsid w:val="0039498B"/>
    <w:rsid w:val="00394FC6"/>
    <w:rsid w:val="003954FC"/>
    <w:rsid w:val="003A07CF"/>
    <w:rsid w:val="003A6579"/>
    <w:rsid w:val="003A6FCE"/>
    <w:rsid w:val="003B206A"/>
    <w:rsid w:val="003B6C12"/>
    <w:rsid w:val="003D1446"/>
    <w:rsid w:val="003D7C7A"/>
    <w:rsid w:val="003E182E"/>
    <w:rsid w:val="003E6304"/>
    <w:rsid w:val="003E655C"/>
    <w:rsid w:val="003F501A"/>
    <w:rsid w:val="0040056E"/>
    <w:rsid w:val="00406AD6"/>
    <w:rsid w:val="00407FCF"/>
    <w:rsid w:val="004121B5"/>
    <w:rsid w:val="00416855"/>
    <w:rsid w:val="004252D9"/>
    <w:rsid w:val="00427E4A"/>
    <w:rsid w:val="00434FE0"/>
    <w:rsid w:val="00443037"/>
    <w:rsid w:val="00443F80"/>
    <w:rsid w:val="00451F3A"/>
    <w:rsid w:val="0045669F"/>
    <w:rsid w:val="00461F8E"/>
    <w:rsid w:val="00471953"/>
    <w:rsid w:val="00482B8E"/>
    <w:rsid w:val="00483B37"/>
    <w:rsid w:val="00486813"/>
    <w:rsid w:val="00490859"/>
    <w:rsid w:val="0049755C"/>
    <w:rsid w:val="004A0AF7"/>
    <w:rsid w:val="004A4114"/>
    <w:rsid w:val="004B20BA"/>
    <w:rsid w:val="004B5876"/>
    <w:rsid w:val="004C3A40"/>
    <w:rsid w:val="004C71AB"/>
    <w:rsid w:val="004C7B83"/>
    <w:rsid w:val="004D188C"/>
    <w:rsid w:val="004D3340"/>
    <w:rsid w:val="004E0BC8"/>
    <w:rsid w:val="004E2D28"/>
    <w:rsid w:val="004E32E3"/>
    <w:rsid w:val="004F706F"/>
    <w:rsid w:val="00520D0C"/>
    <w:rsid w:val="00520F84"/>
    <w:rsid w:val="00521592"/>
    <w:rsid w:val="00526137"/>
    <w:rsid w:val="005275FD"/>
    <w:rsid w:val="00532362"/>
    <w:rsid w:val="005331A6"/>
    <w:rsid w:val="005360B1"/>
    <w:rsid w:val="00543333"/>
    <w:rsid w:val="00545208"/>
    <w:rsid w:val="0054569F"/>
    <w:rsid w:val="0056389B"/>
    <w:rsid w:val="00573253"/>
    <w:rsid w:val="00574B20"/>
    <w:rsid w:val="00583159"/>
    <w:rsid w:val="00584B76"/>
    <w:rsid w:val="00591CC2"/>
    <w:rsid w:val="005A1528"/>
    <w:rsid w:val="005A1891"/>
    <w:rsid w:val="005A1BB1"/>
    <w:rsid w:val="005A431A"/>
    <w:rsid w:val="005C2A05"/>
    <w:rsid w:val="005D7109"/>
    <w:rsid w:val="005E071E"/>
    <w:rsid w:val="005E49D0"/>
    <w:rsid w:val="005E5850"/>
    <w:rsid w:val="005F1662"/>
    <w:rsid w:val="005F1ED4"/>
    <w:rsid w:val="005F3A09"/>
    <w:rsid w:val="006112AE"/>
    <w:rsid w:val="00617BA3"/>
    <w:rsid w:val="00623857"/>
    <w:rsid w:val="0063094F"/>
    <w:rsid w:val="00632B75"/>
    <w:rsid w:val="006344D5"/>
    <w:rsid w:val="00650778"/>
    <w:rsid w:val="006570F8"/>
    <w:rsid w:val="0066230D"/>
    <w:rsid w:val="0066586F"/>
    <w:rsid w:val="00665BB8"/>
    <w:rsid w:val="00670268"/>
    <w:rsid w:val="00670978"/>
    <w:rsid w:val="00671B86"/>
    <w:rsid w:val="0068293B"/>
    <w:rsid w:val="006A3028"/>
    <w:rsid w:val="006B1982"/>
    <w:rsid w:val="006B7E60"/>
    <w:rsid w:val="006C557B"/>
    <w:rsid w:val="006D524E"/>
    <w:rsid w:val="006D787C"/>
    <w:rsid w:val="006D7B47"/>
    <w:rsid w:val="006E29B5"/>
    <w:rsid w:val="006E5744"/>
    <w:rsid w:val="006E65CA"/>
    <w:rsid w:val="006E7839"/>
    <w:rsid w:val="006E7AA7"/>
    <w:rsid w:val="00705C1C"/>
    <w:rsid w:val="00707175"/>
    <w:rsid w:val="007117A3"/>
    <w:rsid w:val="00717777"/>
    <w:rsid w:val="00722208"/>
    <w:rsid w:val="00727777"/>
    <w:rsid w:val="00733344"/>
    <w:rsid w:val="00736C6F"/>
    <w:rsid w:val="0074185B"/>
    <w:rsid w:val="00742506"/>
    <w:rsid w:val="00745187"/>
    <w:rsid w:val="0074655A"/>
    <w:rsid w:val="00746952"/>
    <w:rsid w:val="00750D96"/>
    <w:rsid w:val="0076050C"/>
    <w:rsid w:val="007642DE"/>
    <w:rsid w:val="007657E9"/>
    <w:rsid w:val="00766D25"/>
    <w:rsid w:val="00777C53"/>
    <w:rsid w:val="00781A3C"/>
    <w:rsid w:val="00797B2F"/>
    <w:rsid w:val="007A48B8"/>
    <w:rsid w:val="007A4FB3"/>
    <w:rsid w:val="007B0EA6"/>
    <w:rsid w:val="007B7389"/>
    <w:rsid w:val="007C10DE"/>
    <w:rsid w:val="007C1951"/>
    <w:rsid w:val="007C4A0D"/>
    <w:rsid w:val="007C5C83"/>
    <w:rsid w:val="007C71DA"/>
    <w:rsid w:val="007D40BA"/>
    <w:rsid w:val="007D6003"/>
    <w:rsid w:val="007D7C4B"/>
    <w:rsid w:val="007E0C69"/>
    <w:rsid w:val="007E321D"/>
    <w:rsid w:val="007E474D"/>
    <w:rsid w:val="007E7496"/>
    <w:rsid w:val="007E78FC"/>
    <w:rsid w:val="007F13FB"/>
    <w:rsid w:val="007F5C79"/>
    <w:rsid w:val="007F6305"/>
    <w:rsid w:val="0080169F"/>
    <w:rsid w:val="00815244"/>
    <w:rsid w:val="00815A84"/>
    <w:rsid w:val="0082035D"/>
    <w:rsid w:val="008263DD"/>
    <w:rsid w:val="00830855"/>
    <w:rsid w:val="00830FCF"/>
    <w:rsid w:val="00835322"/>
    <w:rsid w:val="00835796"/>
    <w:rsid w:val="00851A1E"/>
    <w:rsid w:val="00856FFF"/>
    <w:rsid w:val="00860085"/>
    <w:rsid w:val="008632F3"/>
    <w:rsid w:val="00885E5D"/>
    <w:rsid w:val="00893F35"/>
    <w:rsid w:val="008968D3"/>
    <w:rsid w:val="008B1AEE"/>
    <w:rsid w:val="008B695D"/>
    <w:rsid w:val="008C4F0D"/>
    <w:rsid w:val="008E3BF2"/>
    <w:rsid w:val="008F1BFF"/>
    <w:rsid w:val="008F3483"/>
    <w:rsid w:val="008F41C7"/>
    <w:rsid w:val="008F6A9B"/>
    <w:rsid w:val="00900A06"/>
    <w:rsid w:val="009046C8"/>
    <w:rsid w:val="00904B01"/>
    <w:rsid w:val="0091338D"/>
    <w:rsid w:val="00914411"/>
    <w:rsid w:val="00914F8D"/>
    <w:rsid w:val="00925842"/>
    <w:rsid w:val="00932792"/>
    <w:rsid w:val="0093279D"/>
    <w:rsid w:val="00932DB5"/>
    <w:rsid w:val="00940AEC"/>
    <w:rsid w:val="00944A37"/>
    <w:rsid w:val="00954C3F"/>
    <w:rsid w:val="0095741B"/>
    <w:rsid w:val="009673F2"/>
    <w:rsid w:val="00971F38"/>
    <w:rsid w:val="009726D2"/>
    <w:rsid w:val="009778BC"/>
    <w:rsid w:val="00982B50"/>
    <w:rsid w:val="00982ED5"/>
    <w:rsid w:val="00984B99"/>
    <w:rsid w:val="00990DF5"/>
    <w:rsid w:val="009935C4"/>
    <w:rsid w:val="009971B2"/>
    <w:rsid w:val="009A0578"/>
    <w:rsid w:val="009B21EB"/>
    <w:rsid w:val="009B4273"/>
    <w:rsid w:val="009B5617"/>
    <w:rsid w:val="009B6153"/>
    <w:rsid w:val="009E3835"/>
    <w:rsid w:val="009E5E7E"/>
    <w:rsid w:val="009F58C5"/>
    <w:rsid w:val="009F72BB"/>
    <w:rsid w:val="00A0490D"/>
    <w:rsid w:val="00A1081C"/>
    <w:rsid w:val="00A129A5"/>
    <w:rsid w:val="00A15BB4"/>
    <w:rsid w:val="00A16115"/>
    <w:rsid w:val="00A21659"/>
    <w:rsid w:val="00A23A1D"/>
    <w:rsid w:val="00A40816"/>
    <w:rsid w:val="00A46230"/>
    <w:rsid w:val="00A5489D"/>
    <w:rsid w:val="00A56479"/>
    <w:rsid w:val="00A56FA3"/>
    <w:rsid w:val="00A57290"/>
    <w:rsid w:val="00A60B95"/>
    <w:rsid w:val="00A617C5"/>
    <w:rsid w:val="00A7411D"/>
    <w:rsid w:val="00A74C7E"/>
    <w:rsid w:val="00A86E82"/>
    <w:rsid w:val="00A87947"/>
    <w:rsid w:val="00A92DE1"/>
    <w:rsid w:val="00AA248E"/>
    <w:rsid w:val="00AA5178"/>
    <w:rsid w:val="00AB1298"/>
    <w:rsid w:val="00AB1C28"/>
    <w:rsid w:val="00AB403E"/>
    <w:rsid w:val="00AC1BAC"/>
    <w:rsid w:val="00AC2EF3"/>
    <w:rsid w:val="00AC5D3D"/>
    <w:rsid w:val="00AC7825"/>
    <w:rsid w:val="00AE169C"/>
    <w:rsid w:val="00AE2007"/>
    <w:rsid w:val="00AE43C6"/>
    <w:rsid w:val="00AE6FFC"/>
    <w:rsid w:val="00AF2436"/>
    <w:rsid w:val="00B028B5"/>
    <w:rsid w:val="00B05C6D"/>
    <w:rsid w:val="00B07A25"/>
    <w:rsid w:val="00B1541B"/>
    <w:rsid w:val="00B20EE2"/>
    <w:rsid w:val="00B3225A"/>
    <w:rsid w:val="00B36C10"/>
    <w:rsid w:val="00B50E63"/>
    <w:rsid w:val="00B51DFC"/>
    <w:rsid w:val="00B555A8"/>
    <w:rsid w:val="00B55F9C"/>
    <w:rsid w:val="00B567F3"/>
    <w:rsid w:val="00B61D26"/>
    <w:rsid w:val="00B7094C"/>
    <w:rsid w:val="00B81CFB"/>
    <w:rsid w:val="00B9033E"/>
    <w:rsid w:val="00B90475"/>
    <w:rsid w:val="00B97C23"/>
    <w:rsid w:val="00BA14B9"/>
    <w:rsid w:val="00BB6D06"/>
    <w:rsid w:val="00BC008C"/>
    <w:rsid w:val="00BC2940"/>
    <w:rsid w:val="00BC361F"/>
    <w:rsid w:val="00BC5851"/>
    <w:rsid w:val="00BC59ED"/>
    <w:rsid w:val="00BF73BF"/>
    <w:rsid w:val="00C0067A"/>
    <w:rsid w:val="00C02080"/>
    <w:rsid w:val="00C077CC"/>
    <w:rsid w:val="00C1270C"/>
    <w:rsid w:val="00C162A7"/>
    <w:rsid w:val="00C209FE"/>
    <w:rsid w:val="00C213E7"/>
    <w:rsid w:val="00C2354C"/>
    <w:rsid w:val="00C23BC7"/>
    <w:rsid w:val="00C36A96"/>
    <w:rsid w:val="00C36DB3"/>
    <w:rsid w:val="00C37C9C"/>
    <w:rsid w:val="00C45545"/>
    <w:rsid w:val="00C52242"/>
    <w:rsid w:val="00C60384"/>
    <w:rsid w:val="00C620A4"/>
    <w:rsid w:val="00C73B36"/>
    <w:rsid w:val="00C74022"/>
    <w:rsid w:val="00C8108C"/>
    <w:rsid w:val="00C820D6"/>
    <w:rsid w:val="00C85F9B"/>
    <w:rsid w:val="00C91F0E"/>
    <w:rsid w:val="00C929C7"/>
    <w:rsid w:val="00C95125"/>
    <w:rsid w:val="00C96D66"/>
    <w:rsid w:val="00CA2198"/>
    <w:rsid w:val="00CA7BE5"/>
    <w:rsid w:val="00CC08C4"/>
    <w:rsid w:val="00CC53BC"/>
    <w:rsid w:val="00CD14C7"/>
    <w:rsid w:val="00CD7C29"/>
    <w:rsid w:val="00CE1789"/>
    <w:rsid w:val="00CE626C"/>
    <w:rsid w:val="00CF228D"/>
    <w:rsid w:val="00CF3915"/>
    <w:rsid w:val="00CF4134"/>
    <w:rsid w:val="00CF7FCE"/>
    <w:rsid w:val="00D17BB6"/>
    <w:rsid w:val="00D27A10"/>
    <w:rsid w:val="00D5289D"/>
    <w:rsid w:val="00D52A6F"/>
    <w:rsid w:val="00D63504"/>
    <w:rsid w:val="00D64576"/>
    <w:rsid w:val="00D67D26"/>
    <w:rsid w:val="00D73A33"/>
    <w:rsid w:val="00D76D49"/>
    <w:rsid w:val="00D81173"/>
    <w:rsid w:val="00D855EF"/>
    <w:rsid w:val="00D87211"/>
    <w:rsid w:val="00D9236A"/>
    <w:rsid w:val="00D97C9C"/>
    <w:rsid w:val="00DA2C34"/>
    <w:rsid w:val="00DA50CD"/>
    <w:rsid w:val="00DA6109"/>
    <w:rsid w:val="00DA673E"/>
    <w:rsid w:val="00DB22A4"/>
    <w:rsid w:val="00DB729B"/>
    <w:rsid w:val="00DC1951"/>
    <w:rsid w:val="00DC67A6"/>
    <w:rsid w:val="00DE0F1B"/>
    <w:rsid w:val="00DE4426"/>
    <w:rsid w:val="00DE59A5"/>
    <w:rsid w:val="00DE5AC3"/>
    <w:rsid w:val="00E008C4"/>
    <w:rsid w:val="00E07BC2"/>
    <w:rsid w:val="00E128E3"/>
    <w:rsid w:val="00E12937"/>
    <w:rsid w:val="00E17121"/>
    <w:rsid w:val="00E17434"/>
    <w:rsid w:val="00E23A73"/>
    <w:rsid w:val="00E247D4"/>
    <w:rsid w:val="00E26FF4"/>
    <w:rsid w:val="00E31507"/>
    <w:rsid w:val="00E31853"/>
    <w:rsid w:val="00E42304"/>
    <w:rsid w:val="00E46CCC"/>
    <w:rsid w:val="00E507F0"/>
    <w:rsid w:val="00E509F3"/>
    <w:rsid w:val="00E563AA"/>
    <w:rsid w:val="00E6556D"/>
    <w:rsid w:val="00E66DE4"/>
    <w:rsid w:val="00E720CD"/>
    <w:rsid w:val="00E73B77"/>
    <w:rsid w:val="00E73F01"/>
    <w:rsid w:val="00E7596C"/>
    <w:rsid w:val="00E9010E"/>
    <w:rsid w:val="00E9458A"/>
    <w:rsid w:val="00E9488B"/>
    <w:rsid w:val="00E95BB0"/>
    <w:rsid w:val="00E97CA4"/>
    <w:rsid w:val="00EA5F8F"/>
    <w:rsid w:val="00EB0ED6"/>
    <w:rsid w:val="00EB2156"/>
    <w:rsid w:val="00EB4DF0"/>
    <w:rsid w:val="00EC0C5D"/>
    <w:rsid w:val="00EC2F22"/>
    <w:rsid w:val="00EC315D"/>
    <w:rsid w:val="00EC3E45"/>
    <w:rsid w:val="00EC654E"/>
    <w:rsid w:val="00ED1348"/>
    <w:rsid w:val="00ED2970"/>
    <w:rsid w:val="00ED58F7"/>
    <w:rsid w:val="00EE002E"/>
    <w:rsid w:val="00EF1A4C"/>
    <w:rsid w:val="00EF3F81"/>
    <w:rsid w:val="00EF3FC1"/>
    <w:rsid w:val="00EF5CE6"/>
    <w:rsid w:val="00EF5E10"/>
    <w:rsid w:val="00EF6B4D"/>
    <w:rsid w:val="00F0034E"/>
    <w:rsid w:val="00F02196"/>
    <w:rsid w:val="00F07FEF"/>
    <w:rsid w:val="00F136EA"/>
    <w:rsid w:val="00F20F1F"/>
    <w:rsid w:val="00F23E3C"/>
    <w:rsid w:val="00F24057"/>
    <w:rsid w:val="00F24904"/>
    <w:rsid w:val="00F25533"/>
    <w:rsid w:val="00F257EA"/>
    <w:rsid w:val="00F31F13"/>
    <w:rsid w:val="00F3231D"/>
    <w:rsid w:val="00F51785"/>
    <w:rsid w:val="00F5246F"/>
    <w:rsid w:val="00F53B32"/>
    <w:rsid w:val="00F60588"/>
    <w:rsid w:val="00F614E5"/>
    <w:rsid w:val="00F6212D"/>
    <w:rsid w:val="00F73BEC"/>
    <w:rsid w:val="00F81989"/>
    <w:rsid w:val="00F822D2"/>
    <w:rsid w:val="00F82325"/>
    <w:rsid w:val="00F92149"/>
    <w:rsid w:val="00F94281"/>
    <w:rsid w:val="00FA20E7"/>
    <w:rsid w:val="00FA6480"/>
    <w:rsid w:val="00FC4106"/>
    <w:rsid w:val="00FD0FAA"/>
    <w:rsid w:val="00FD29E1"/>
    <w:rsid w:val="00FD2BB1"/>
    <w:rsid w:val="00FD34BC"/>
    <w:rsid w:val="00FD4BCC"/>
    <w:rsid w:val="00FD6290"/>
    <w:rsid w:val="00FE5211"/>
    <w:rsid w:val="00FE573A"/>
    <w:rsid w:val="00FF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30D"/>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20BA"/>
    <w:pPr>
      <w:ind w:left="720"/>
      <w:contextualSpacing/>
    </w:pPr>
  </w:style>
  <w:style w:type="paragraph" w:styleId="a5">
    <w:name w:val="Balloon Text"/>
    <w:basedOn w:val="a"/>
    <w:link w:val="a6"/>
    <w:uiPriority w:val="99"/>
    <w:semiHidden/>
    <w:unhideWhenUsed/>
    <w:rsid w:val="00140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A47"/>
    <w:rPr>
      <w:rFonts w:ascii="Tahoma" w:eastAsiaTheme="minorEastAsia" w:hAnsi="Tahoma" w:cs="Tahoma"/>
      <w:sz w:val="16"/>
      <w:szCs w:val="16"/>
      <w:lang w:eastAsia="ru-RU"/>
    </w:rPr>
  </w:style>
  <w:style w:type="character" w:styleId="a7">
    <w:name w:val="Hyperlink"/>
    <w:basedOn w:val="a0"/>
    <w:uiPriority w:val="99"/>
    <w:unhideWhenUsed/>
    <w:rsid w:val="00F02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30D"/>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20BA"/>
    <w:pPr>
      <w:ind w:left="720"/>
      <w:contextualSpacing/>
    </w:pPr>
  </w:style>
  <w:style w:type="paragraph" w:styleId="a5">
    <w:name w:val="Balloon Text"/>
    <w:basedOn w:val="a"/>
    <w:link w:val="a6"/>
    <w:uiPriority w:val="99"/>
    <w:semiHidden/>
    <w:unhideWhenUsed/>
    <w:rsid w:val="00140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A47"/>
    <w:rPr>
      <w:rFonts w:ascii="Tahoma" w:eastAsiaTheme="minorEastAsia" w:hAnsi="Tahoma" w:cs="Tahoma"/>
      <w:sz w:val="16"/>
      <w:szCs w:val="16"/>
      <w:lang w:eastAsia="ru-RU"/>
    </w:rPr>
  </w:style>
  <w:style w:type="character" w:styleId="a7">
    <w:name w:val="Hyperlink"/>
    <w:basedOn w:val="a0"/>
    <w:uiPriority w:val="99"/>
    <w:unhideWhenUsed/>
    <w:rsid w:val="00F02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14</cp:revision>
  <cp:lastPrinted>2016-02-10T11:38:00Z</cp:lastPrinted>
  <dcterms:created xsi:type="dcterms:W3CDTF">2016-03-11T07:30:00Z</dcterms:created>
  <dcterms:modified xsi:type="dcterms:W3CDTF">2017-01-31T08:27:00Z</dcterms:modified>
</cp:coreProperties>
</file>